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21690" w:rsidRDefault="00321690" w:rsidP="00321690">
      <w:pPr>
        <w:pStyle w:val="Title"/>
        <w:jc w:val="center"/>
        <w:rPr>
          <w:sz w:val="36"/>
          <w:szCs w:val="36"/>
        </w:rPr>
      </w:pPr>
      <w:bookmarkStart w:id="0" w:name="_GoBack"/>
      <w:bookmarkEnd w:id="0"/>
    </w:p>
    <w:p w14:paraId="49F5BA17" w14:textId="77777777" w:rsidR="0030052A" w:rsidRDefault="00321690" w:rsidP="00DA47D7">
      <w:pPr>
        <w:pStyle w:val="Title"/>
        <w:spacing w:after="240"/>
        <w:jc w:val="center"/>
      </w:pPr>
      <w:r w:rsidRPr="00321690">
        <w:rPr>
          <w:sz w:val="36"/>
          <w:szCs w:val="36"/>
        </w:rPr>
        <w:t>ACDI/VOCA Service Learning Corps</w:t>
      </w:r>
      <w:r w:rsidR="0030052A" w:rsidRPr="0030052A">
        <w:t xml:space="preserve"> </w:t>
      </w:r>
    </w:p>
    <w:p w14:paraId="7B0D4FC7" w14:textId="77777777" w:rsidR="00321690" w:rsidRPr="00D30109" w:rsidRDefault="0030052A" w:rsidP="00DA47D7">
      <w:pPr>
        <w:pStyle w:val="Title"/>
        <w:spacing w:after="240"/>
        <w:jc w:val="center"/>
        <w:rPr>
          <w:i/>
          <w:sz w:val="32"/>
          <w:szCs w:val="32"/>
        </w:rPr>
      </w:pPr>
      <w:r w:rsidRPr="00D30109">
        <w:rPr>
          <w:i/>
          <w:sz w:val="32"/>
          <w:szCs w:val="32"/>
        </w:rPr>
        <w:t xml:space="preserve">Announcement: </w:t>
      </w:r>
      <w:r w:rsidR="00DE1593">
        <w:rPr>
          <w:i/>
          <w:sz w:val="32"/>
          <w:szCs w:val="32"/>
        </w:rPr>
        <w:t>International</w:t>
      </w:r>
      <w:r w:rsidRPr="00D30109">
        <w:rPr>
          <w:i/>
          <w:sz w:val="32"/>
          <w:szCs w:val="32"/>
        </w:rPr>
        <w:t xml:space="preserve"> Volunteer Opportunity</w:t>
      </w:r>
    </w:p>
    <w:p w14:paraId="53DAA753" w14:textId="707FB327" w:rsidR="00321690" w:rsidRPr="006326F2" w:rsidRDefault="1763DA65" w:rsidP="1763DA65">
      <w:pPr>
        <w:spacing w:after="0" w:line="360" w:lineRule="auto"/>
        <w:rPr>
          <w:rFonts w:ascii="Arial" w:hAnsi="Arial" w:cs="Arial"/>
          <w:sz w:val="20"/>
          <w:szCs w:val="20"/>
          <w:u w:val="single"/>
        </w:rPr>
      </w:pPr>
      <w:r w:rsidRPr="1763DA65">
        <w:rPr>
          <w:rFonts w:ascii="Arial" w:hAnsi="Arial" w:cs="Arial"/>
          <w:b/>
          <w:bCs/>
          <w:sz w:val="20"/>
          <w:szCs w:val="20"/>
        </w:rPr>
        <w:t>Assignment Title</w:t>
      </w:r>
      <w:r w:rsidRPr="1763DA65">
        <w:rPr>
          <w:rFonts w:ascii="Arial" w:hAnsi="Arial" w:cs="Arial"/>
          <w:sz w:val="20"/>
          <w:szCs w:val="20"/>
        </w:rPr>
        <w:t xml:space="preserve">: </w:t>
      </w:r>
      <w:r w:rsidRPr="1763DA65">
        <w:rPr>
          <w:rFonts w:ascii="Arial" w:hAnsi="Arial" w:cs="Arial"/>
          <w:sz w:val="20"/>
          <w:szCs w:val="20"/>
          <w:u w:val="single"/>
        </w:rPr>
        <w:t>Economic Multiplier Specialist</w:t>
      </w:r>
    </w:p>
    <w:p w14:paraId="496E3FCF" w14:textId="646F5D95" w:rsidR="00DA47D7" w:rsidRPr="009F7770" w:rsidRDefault="1763DA65" w:rsidP="1763DA65">
      <w:pPr>
        <w:spacing w:after="0" w:line="360" w:lineRule="auto"/>
        <w:rPr>
          <w:rFonts w:ascii="Arial" w:hAnsi="Arial" w:cs="Arial"/>
          <w:sz w:val="20"/>
          <w:szCs w:val="20"/>
          <w:u w:val="single"/>
        </w:rPr>
      </w:pPr>
      <w:r w:rsidRPr="1763DA65">
        <w:rPr>
          <w:rFonts w:ascii="Arial" w:hAnsi="Arial" w:cs="Arial"/>
          <w:b/>
          <w:bCs/>
          <w:sz w:val="20"/>
          <w:szCs w:val="20"/>
        </w:rPr>
        <w:t xml:space="preserve">Assignment Location: </w:t>
      </w:r>
      <w:r w:rsidRPr="1763DA65">
        <w:rPr>
          <w:rFonts w:ascii="Arial" w:hAnsi="Arial" w:cs="Arial"/>
          <w:sz w:val="20"/>
          <w:szCs w:val="20"/>
          <w:u w:val="single"/>
        </w:rPr>
        <w:t>Tegucigalpa, Honduras</w:t>
      </w:r>
    </w:p>
    <w:p w14:paraId="15B1CC15" w14:textId="40F18AA8" w:rsidR="00321690" w:rsidRDefault="1763DA65" w:rsidP="1763DA65">
      <w:pPr>
        <w:spacing w:after="0" w:line="360" w:lineRule="auto"/>
        <w:rPr>
          <w:rFonts w:ascii="Arial" w:hAnsi="Arial" w:cs="Arial"/>
          <w:sz w:val="20"/>
          <w:szCs w:val="20"/>
          <w:u w:val="single"/>
        </w:rPr>
      </w:pPr>
      <w:r w:rsidRPr="1763DA65">
        <w:rPr>
          <w:rFonts w:ascii="Arial" w:hAnsi="Arial" w:cs="Arial"/>
          <w:b/>
          <w:bCs/>
          <w:sz w:val="20"/>
          <w:szCs w:val="20"/>
        </w:rPr>
        <w:t>Assignment Duration</w:t>
      </w:r>
      <w:r w:rsidRPr="1763DA65">
        <w:rPr>
          <w:rFonts w:ascii="Arial" w:hAnsi="Arial" w:cs="Arial"/>
          <w:sz w:val="20"/>
          <w:szCs w:val="20"/>
        </w:rPr>
        <w:t xml:space="preserve">: </w:t>
      </w:r>
      <w:r w:rsidRPr="1763DA65">
        <w:rPr>
          <w:rFonts w:ascii="Arial" w:hAnsi="Arial" w:cs="Arial"/>
          <w:sz w:val="20"/>
          <w:szCs w:val="20"/>
          <w:u w:val="single"/>
        </w:rPr>
        <w:t>3-6 months, beginning March- May 2019</w:t>
      </w:r>
    </w:p>
    <w:p w14:paraId="320FE88F" w14:textId="5D4D76FF" w:rsidR="00775726" w:rsidRPr="00631A05" w:rsidRDefault="1763DA65" w:rsidP="1763DA65">
      <w:pPr>
        <w:spacing w:after="0" w:line="360" w:lineRule="auto"/>
        <w:rPr>
          <w:rFonts w:ascii="Arial" w:hAnsi="Arial" w:cs="Arial"/>
          <w:sz w:val="20"/>
          <w:szCs w:val="20"/>
          <w:u w:val="single"/>
        </w:rPr>
      </w:pPr>
      <w:r w:rsidRPr="1763DA65">
        <w:rPr>
          <w:rFonts w:ascii="Arial" w:hAnsi="Arial" w:cs="Arial"/>
          <w:b/>
          <w:bCs/>
          <w:sz w:val="20"/>
          <w:szCs w:val="20"/>
        </w:rPr>
        <w:t xml:space="preserve">Assignment Number: </w:t>
      </w:r>
      <w:r w:rsidRPr="1763DA65">
        <w:rPr>
          <w:rFonts w:ascii="Arial" w:hAnsi="Arial" w:cs="Arial"/>
          <w:sz w:val="20"/>
          <w:szCs w:val="20"/>
          <w:u w:val="single"/>
        </w:rPr>
        <w:t>HON-2011-001</w:t>
      </w:r>
    </w:p>
    <w:p w14:paraId="0A37501D" w14:textId="77777777" w:rsidR="00E83E31" w:rsidRDefault="00E83E31" w:rsidP="00321690">
      <w:pPr>
        <w:spacing w:after="0" w:line="240" w:lineRule="auto"/>
        <w:rPr>
          <w:rFonts w:ascii="Arial" w:hAnsi="Arial" w:cs="Arial"/>
          <w:b/>
          <w:sz w:val="20"/>
          <w:szCs w:val="20"/>
        </w:rPr>
      </w:pPr>
    </w:p>
    <w:p w14:paraId="28DE33A2" w14:textId="77777777" w:rsidR="00321690" w:rsidRPr="00DA47D7" w:rsidRDefault="00321690" w:rsidP="00321690">
      <w:pPr>
        <w:spacing w:after="0" w:line="240" w:lineRule="auto"/>
        <w:rPr>
          <w:rFonts w:ascii="Arial" w:hAnsi="Arial" w:cs="Arial"/>
          <w:sz w:val="20"/>
          <w:szCs w:val="20"/>
        </w:rPr>
      </w:pPr>
      <w:r w:rsidRPr="00DA47D7">
        <w:rPr>
          <w:rFonts w:ascii="Arial" w:hAnsi="Arial" w:cs="Arial"/>
          <w:b/>
          <w:sz w:val="20"/>
          <w:szCs w:val="20"/>
        </w:rPr>
        <w:t>Assignment Summary</w:t>
      </w:r>
      <w:r w:rsidRPr="00DA47D7">
        <w:rPr>
          <w:rFonts w:ascii="Arial" w:hAnsi="Arial" w:cs="Arial"/>
          <w:sz w:val="20"/>
          <w:szCs w:val="20"/>
        </w:rPr>
        <w:t>:</w:t>
      </w:r>
    </w:p>
    <w:p w14:paraId="5DAB6C7B" w14:textId="7550D27F" w:rsidR="003A79E6" w:rsidRPr="00EF055C" w:rsidRDefault="5351022E" w:rsidP="5351022E">
      <w:pPr>
        <w:spacing w:after="0"/>
        <w:jc w:val="both"/>
        <w:rPr>
          <w:rFonts w:ascii="Arial" w:hAnsi="Arial" w:cs="Arial"/>
          <w:sz w:val="20"/>
          <w:szCs w:val="20"/>
        </w:rPr>
      </w:pPr>
      <w:r w:rsidRPr="5351022E">
        <w:rPr>
          <w:rFonts w:ascii="Arial" w:hAnsi="Arial" w:cs="Arial"/>
          <w:sz w:val="20"/>
          <w:szCs w:val="20"/>
        </w:rPr>
        <w:t xml:space="preserve">ACDI/VOCA is currently seeking an Economic Multiplier Specialist to assist the Transforming Market Systems (TMS) Project tailor and apply a number of economic multipliers to estimate wide-ranging impacts on the economy. The assignment will help TMS develop a series of multiplier effect formulas, strongly rooted on industry best practice and established multipliers for relevant sectors and tailored for Honduran context and sectors. The selected candidate will work with the project team to explore TMS needs and context, conduct a brief literature review to determine the most appropriate multipliers, and then tailor the formulas for TMS’s use, vetting and potentially testing some aspects. </w:t>
      </w:r>
    </w:p>
    <w:p w14:paraId="6D407567" w14:textId="3ADFE523" w:rsidR="5351022E" w:rsidRDefault="5351022E" w:rsidP="5351022E">
      <w:pPr>
        <w:spacing w:after="0" w:line="240" w:lineRule="auto"/>
        <w:rPr>
          <w:rFonts w:ascii="Arial" w:eastAsia="Times New Roman" w:hAnsi="Arial" w:cs="Arial"/>
          <w:b/>
          <w:bCs/>
          <w:sz w:val="20"/>
          <w:szCs w:val="20"/>
          <w:lang w:val="en-US"/>
        </w:rPr>
      </w:pPr>
    </w:p>
    <w:p w14:paraId="2F5D8201" w14:textId="77777777" w:rsidR="00321690" w:rsidRPr="00DA47D7" w:rsidRDefault="00321690" w:rsidP="00321690">
      <w:pPr>
        <w:spacing w:after="0" w:line="240" w:lineRule="auto"/>
        <w:rPr>
          <w:rFonts w:ascii="Arial" w:eastAsia="Times New Roman" w:hAnsi="Arial" w:cs="Arial"/>
          <w:bCs/>
          <w:sz w:val="20"/>
          <w:szCs w:val="20"/>
          <w:lang w:val="en-US"/>
        </w:rPr>
      </w:pPr>
      <w:r w:rsidRPr="00DA47D7">
        <w:rPr>
          <w:rFonts w:ascii="Arial" w:eastAsia="Times New Roman" w:hAnsi="Arial" w:cs="Arial"/>
          <w:b/>
          <w:bCs/>
          <w:sz w:val="20"/>
          <w:szCs w:val="20"/>
          <w:lang w:val="en-US"/>
        </w:rPr>
        <w:t>Provisions for the Volunteer</w:t>
      </w:r>
      <w:r w:rsidRPr="00DA47D7">
        <w:rPr>
          <w:rFonts w:ascii="Arial" w:eastAsia="Times New Roman" w:hAnsi="Arial" w:cs="Arial"/>
          <w:bCs/>
          <w:sz w:val="20"/>
          <w:szCs w:val="20"/>
          <w:lang w:val="en-US"/>
        </w:rPr>
        <w:t>:</w:t>
      </w:r>
    </w:p>
    <w:p w14:paraId="78F83FBF" w14:textId="77777777" w:rsidR="00321690" w:rsidRPr="00DA47D7" w:rsidRDefault="00A73B55" w:rsidP="00D30109">
      <w:pPr>
        <w:pStyle w:val="ListParagraph"/>
        <w:numPr>
          <w:ilvl w:val="0"/>
          <w:numId w:val="6"/>
        </w:numPr>
        <w:spacing w:before="120" w:after="0" w:line="240" w:lineRule="auto"/>
        <w:rPr>
          <w:rFonts w:ascii="Arial" w:eastAsia="Times New Roman" w:hAnsi="Arial" w:cs="Arial"/>
          <w:bCs/>
          <w:sz w:val="20"/>
          <w:szCs w:val="20"/>
          <w:lang w:val="en-US"/>
        </w:rPr>
      </w:pPr>
      <w:r>
        <w:rPr>
          <w:rFonts w:ascii="Arial" w:eastAsia="Times New Roman" w:hAnsi="Arial" w:cs="Arial"/>
          <w:bCs/>
          <w:sz w:val="20"/>
          <w:szCs w:val="20"/>
          <w:lang w:val="en-US"/>
        </w:rPr>
        <w:t>All I</w:t>
      </w:r>
      <w:r w:rsidR="00321690" w:rsidRPr="00DA47D7">
        <w:rPr>
          <w:rFonts w:ascii="Arial" w:eastAsia="Times New Roman" w:hAnsi="Arial" w:cs="Arial"/>
          <w:bCs/>
          <w:sz w:val="20"/>
          <w:szCs w:val="20"/>
          <w:lang w:val="en-US"/>
        </w:rPr>
        <w:t xml:space="preserve">nternational and </w:t>
      </w:r>
      <w:r>
        <w:rPr>
          <w:rFonts w:ascii="Arial" w:eastAsia="Times New Roman" w:hAnsi="Arial" w:cs="Arial"/>
          <w:bCs/>
          <w:sz w:val="20"/>
          <w:szCs w:val="20"/>
          <w:lang w:val="en-US"/>
        </w:rPr>
        <w:t>L</w:t>
      </w:r>
      <w:r w:rsidR="00321690" w:rsidRPr="00DA47D7">
        <w:rPr>
          <w:rFonts w:ascii="Arial" w:eastAsia="Times New Roman" w:hAnsi="Arial" w:cs="Arial"/>
          <w:bCs/>
          <w:sz w:val="20"/>
          <w:szCs w:val="20"/>
          <w:lang w:val="en-US"/>
        </w:rPr>
        <w:t xml:space="preserve">ocal </w:t>
      </w:r>
      <w:r>
        <w:rPr>
          <w:rFonts w:ascii="Arial" w:eastAsia="Times New Roman" w:hAnsi="Arial" w:cs="Arial"/>
          <w:bCs/>
          <w:sz w:val="20"/>
          <w:szCs w:val="20"/>
          <w:lang w:val="en-US"/>
        </w:rPr>
        <w:t>T</w:t>
      </w:r>
      <w:r w:rsidR="00321690" w:rsidRPr="00DA47D7">
        <w:rPr>
          <w:rFonts w:ascii="Arial" w:eastAsia="Times New Roman" w:hAnsi="Arial" w:cs="Arial"/>
          <w:bCs/>
          <w:sz w:val="20"/>
          <w:szCs w:val="20"/>
          <w:lang w:val="en-US"/>
        </w:rPr>
        <w:t>ravel</w:t>
      </w:r>
    </w:p>
    <w:p w14:paraId="08F28FE2" w14:textId="77777777" w:rsidR="00321690" w:rsidRPr="00DA47D7" w:rsidRDefault="00321690" w:rsidP="001220C6">
      <w:pPr>
        <w:pStyle w:val="ListParagraph"/>
        <w:numPr>
          <w:ilvl w:val="0"/>
          <w:numId w:val="6"/>
        </w:numPr>
        <w:spacing w:after="0" w:line="240" w:lineRule="auto"/>
        <w:rPr>
          <w:rFonts w:ascii="Arial" w:eastAsia="Times New Roman" w:hAnsi="Arial" w:cs="Arial"/>
          <w:bCs/>
          <w:sz w:val="20"/>
          <w:szCs w:val="20"/>
          <w:lang w:val="en-US"/>
        </w:rPr>
      </w:pPr>
      <w:r w:rsidRPr="00DA47D7">
        <w:rPr>
          <w:rFonts w:ascii="Arial" w:eastAsia="Times New Roman" w:hAnsi="Arial" w:cs="Arial"/>
          <w:bCs/>
          <w:sz w:val="20"/>
          <w:szCs w:val="20"/>
          <w:lang w:val="en-US"/>
        </w:rPr>
        <w:t>Lodging</w:t>
      </w:r>
      <w:r w:rsidR="00A73B55">
        <w:rPr>
          <w:rFonts w:ascii="Arial" w:eastAsia="Times New Roman" w:hAnsi="Arial" w:cs="Arial"/>
          <w:bCs/>
          <w:sz w:val="20"/>
          <w:szCs w:val="20"/>
          <w:lang w:val="en-US"/>
        </w:rPr>
        <w:t xml:space="preserve"> and Meals</w:t>
      </w:r>
    </w:p>
    <w:p w14:paraId="1CE1F9D3" w14:textId="77777777" w:rsidR="00321690" w:rsidRPr="00DA47D7" w:rsidRDefault="00BB31AA" w:rsidP="001220C6">
      <w:pPr>
        <w:pStyle w:val="ListParagraph"/>
        <w:numPr>
          <w:ilvl w:val="0"/>
          <w:numId w:val="6"/>
        </w:numPr>
        <w:spacing w:after="0" w:line="240" w:lineRule="auto"/>
        <w:rPr>
          <w:rFonts w:ascii="Arial" w:eastAsia="Times New Roman" w:hAnsi="Arial" w:cs="Arial"/>
          <w:bCs/>
          <w:sz w:val="20"/>
          <w:szCs w:val="20"/>
          <w:lang w:val="en-US"/>
        </w:rPr>
      </w:pPr>
      <w:r>
        <w:rPr>
          <w:rFonts w:ascii="Arial" w:eastAsia="Times New Roman" w:hAnsi="Arial" w:cs="Arial"/>
          <w:bCs/>
          <w:sz w:val="20"/>
          <w:szCs w:val="20"/>
          <w:lang w:val="en-US"/>
        </w:rPr>
        <w:t>Business</w:t>
      </w:r>
      <w:r w:rsidR="00321690" w:rsidRPr="00DA47D7">
        <w:rPr>
          <w:rFonts w:ascii="Arial" w:eastAsia="Times New Roman" w:hAnsi="Arial" w:cs="Arial"/>
          <w:bCs/>
          <w:sz w:val="20"/>
          <w:szCs w:val="20"/>
          <w:lang w:val="en-US"/>
        </w:rPr>
        <w:t xml:space="preserve"> Visa</w:t>
      </w:r>
      <w:r w:rsidR="00D121FB">
        <w:rPr>
          <w:rFonts w:ascii="Arial" w:eastAsia="Times New Roman" w:hAnsi="Arial" w:cs="Arial"/>
          <w:bCs/>
          <w:sz w:val="20"/>
          <w:szCs w:val="20"/>
          <w:lang w:val="en-US"/>
        </w:rPr>
        <w:t xml:space="preserve"> (if applicable)</w:t>
      </w:r>
    </w:p>
    <w:p w14:paraId="1EC0FD02" w14:textId="77777777" w:rsidR="00321690" w:rsidRPr="00DA47D7" w:rsidRDefault="00321690" w:rsidP="001220C6">
      <w:pPr>
        <w:pStyle w:val="ListParagraph"/>
        <w:numPr>
          <w:ilvl w:val="0"/>
          <w:numId w:val="6"/>
        </w:numPr>
        <w:spacing w:after="0" w:line="240" w:lineRule="auto"/>
        <w:rPr>
          <w:rFonts w:ascii="Arial" w:eastAsia="Times New Roman" w:hAnsi="Arial" w:cs="Arial"/>
          <w:bCs/>
          <w:sz w:val="20"/>
          <w:szCs w:val="20"/>
          <w:lang w:val="en-US"/>
        </w:rPr>
      </w:pPr>
      <w:r w:rsidRPr="00DA47D7">
        <w:rPr>
          <w:rFonts w:ascii="Arial" w:eastAsia="Times New Roman" w:hAnsi="Arial" w:cs="Arial"/>
          <w:bCs/>
          <w:sz w:val="20"/>
          <w:szCs w:val="20"/>
          <w:lang w:val="en-US"/>
        </w:rPr>
        <w:t>Medical</w:t>
      </w:r>
      <w:r w:rsidR="00493C0A">
        <w:rPr>
          <w:rFonts w:ascii="Arial" w:eastAsia="Times New Roman" w:hAnsi="Arial" w:cs="Arial"/>
          <w:bCs/>
          <w:sz w:val="20"/>
          <w:szCs w:val="20"/>
          <w:lang w:val="en-US"/>
        </w:rPr>
        <w:t xml:space="preserve"> Evacuation</w:t>
      </w:r>
      <w:r w:rsidRPr="00DA47D7">
        <w:rPr>
          <w:rFonts w:ascii="Arial" w:eastAsia="Times New Roman" w:hAnsi="Arial" w:cs="Arial"/>
          <w:bCs/>
          <w:sz w:val="20"/>
          <w:szCs w:val="20"/>
          <w:lang w:val="en-US"/>
        </w:rPr>
        <w:t xml:space="preserve"> Insurance</w:t>
      </w:r>
    </w:p>
    <w:p w14:paraId="05D8AED1" w14:textId="77777777" w:rsidR="00321690" w:rsidRPr="00DA47D7" w:rsidRDefault="00321690" w:rsidP="001220C6">
      <w:pPr>
        <w:pStyle w:val="ListParagraph"/>
        <w:numPr>
          <w:ilvl w:val="0"/>
          <w:numId w:val="6"/>
        </w:numPr>
        <w:spacing w:after="0" w:line="240" w:lineRule="auto"/>
        <w:rPr>
          <w:rFonts w:ascii="Arial" w:eastAsia="Times New Roman" w:hAnsi="Arial" w:cs="Arial"/>
          <w:bCs/>
          <w:sz w:val="20"/>
          <w:szCs w:val="20"/>
          <w:lang w:val="en-US"/>
        </w:rPr>
      </w:pPr>
      <w:r w:rsidRPr="00DA47D7">
        <w:rPr>
          <w:rFonts w:ascii="Arial" w:eastAsia="Times New Roman" w:hAnsi="Arial" w:cs="Arial"/>
          <w:bCs/>
          <w:sz w:val="20"/>
          <w:szCs w:val="20"/>
          <w:lang w:val="en-US"/>
        </w:rPr>
        <w:t>In-</w:t>
      </w:r>
      <w:r w:rsidR="00A73B55">
        <w:rPr>
          <w:rFonts w:ascii="Arial" w:eastAsia="Times New Roman" w:hAnsi="Arial" w:cs="Arial"/>
          <w:bCs/>
          <w:sz w:val="20"/>
          <w:szCs w:val="20"/>
          <w:lang w:val="en-US"/>
        </w:rPr>
        <w:t>C</w:t>
      </w:r>
      <w:r w:rsidRPr="00DA47D7">
        <w:rPr>
          <w:rFonts w:ascii="Arial" w:eastAsia="Times New Roman" w:hAnsi="Arial" w:cs="Arial"/>
          <w:bCs/>
          <w:sz w:val="20"/>
          <w:szCs w:val="20"/>
          <w:lang w:val="en-US"/>
        </w:rPr>
        <w:t xml:space="preserve">ountry </w:t>
      </w:r>
      <w:r w:rsidR="00A73B55">
        <w:rPr>
          <w:rFonts w:ascii="Arial" w:eastAsia="Times New Roman" w:hAnsi="Arial" w:cs="Arial"/>
          <w:bCs/>
          <w:sz w:val="20"/>
          <w:szCs w:val="20"/>
          <w:lang w:val="en-US"/>
        </w:rPr>
        <w:t>S</w:t>
      </w:r>
      <w:r w:rsidRPr="00DA47D7">
        <w:rPr>
          <w:rFonts w:ascii="Arial" w:eastAsia="Times New Roman" w:hAnsi="Arial" w:cs="Arial"/>
          <w:bCs/>
          <w:sz w:val="20"/>
          <w:szCs w:val="20"/>
          <w:lang w:val="en-US"/>
        </w:rPr>
        <w:t xml:space="preserve">upport from </w:t>
      </w:r>
      <w:r w:rsidR="00A73B55">
        <w:rPr>
          <w:rFonts w:ascii="Arial" w:eastAsia="Times New Roman" w:hAnsi="Arial" w:cs="Arial"/>
          <w:bCs/>
          <w:sz w:val="20"/>
          <w:szCs w:val="20"/>
          <w:lang w:val="en-US"/>
        </w:rPr>
        <w:t>F</w:t>
      </w:r>
      <w:r w:rsidRPr="00DA47D7">
        <w:rPr>
          <w:rFonts w:ascii="Arial" w:eastAsia="Times New Roman" w:hAnsi="Arial" w:cs="Arial"/>
          <w:bCs/>
          <w:sz w:val="20"/>
          <w:szCs w:val="20"/>
          <w:lang w:val="en-US"/>
        </w:rPr>
        <w:t xml:space="preserve">ield </w:t>
      </w:r>
      <w:r w:rsidR="00A73B55">
        <w:rPr>
          <w:rFonts w:ascii="Arial" w:eastAsia="Times New Roman" w:hAnsi="Arial" w:cs="Arial"/>
          <w:bCs/>
          <w:sz w:val="20"/>
          <w:szCs w:val="20"/>
          <w:lang w:val="en-US"/>
        </w:rPr>
        <w:t>O</w:t>
      </w:r>
      <w:r w:rsidR="00A668A7">
        <w:rPr>
          <w:rFonts w:ascii="Arial" w:eastAsia="Times New Roman" w:hAnsi="Arial" w:cs="Arial"/>
          <w:bCs/>
          <w:sz w:val="20"/>
          <w:szCs w:val="20"/>
          <w:lang w:val="en-US"/>
        </w:rPr>
        <w:t xml:space="preserve">ffice </w:t>
      </w:r>
      <w:r w:rsidR="00A73B55">
        <w:rPr>
          <w:rFonts w:ascii="Arial" w:eastAsia="Times New Roman" w:hAnsi="Arial" w:cs="Arial"/>
          <w:bCs/>
          <w:sz w:val="20"/>
          <w:szCs w:val="20"/>
          <w:lang w:val="en-US"/>
        </w:rPr>
        <w:t>S</w:t>
      </w:r>
      <w:r w:rsidRPr="00DA47D7">
        <w:rPr>
          <w:rFonts w:ascii="Arial" w:eastAsia="Times New Roman" w:hAnsi="Arial" w:cs="Arial"/>
          <w:bCs/>
          <w:sz w:val="20"/>
          <w:szCs w:val="20"/>
          <w:lang w:val="en-US"/>
        </w:rPr>
        <w:t>taff</w:t>
      </w:r>
    </w:p>
    <w:p w14:paraId="04522E27" w14:textId="77777777" w:rsidR="00321690" w:rsidRPr="00DA47D7" w:rsidRDefault="00321690" w:rsidP="001220C6">
      <w:pPr>
        <w:pStyle w:val="ListParagraph"/>
        <w:numPr>
          <w:ilvl w:val="0"/>
          <w:numId w:val="6"/>
        </w:numPr>
        <w:spacing w:after="0" w:line="240" w:lineRule="auto"/>
        <w:rPr>
          <w:rFonts w:ascii="Arial" w:eastAsia="Times New Roman" w:hAnsi="Arial" w:cs="Arial"/>
          <w:bCs/>
          <w:sz w:val="20"/>
          <w:szCs w:val="20"/>
          <w:lang w:val="en-US"/>
        </w:rPr>
      </w:pPr>
      <w:r w:rsidRPr="00DA47D7">
        <w:rPr>
          <w:rFonts w:ascii="Arial" w:eastAsia="Times New Roman" w:hAnsi="Arial" w:cs="Arial"/>
          <w:bCs/>
          <w:sz w:val="20"/>
          <w:szCs w:val="20"/>
          <w:lang w:val="en-US"/>
        </w:rPr>
        <w:t xml:space="preserve">Local </w:t>
      </w:r>
      <w:r w:rsidR="00A73B55">
        <w:rPr>
          <w:rFonts w:ascii="Arial" w:eastAsia="Times New Roman" w:hAnsi="Arial" w:cs="Arial"/>
          <w:bCs/>
          <w:sz w:val="20"/>
          <w:szCs w:val="20"/>
          <w:lang w:val="en-US"/>
        </w:rPr>
        <w:t>C</w:t>
      </w:r>
      <w:r w:rsidRPr="00DA47D7">
        <w:rPr>
          <w:rFonts w:ascii="Arial" w:eastAsia="Times New Roman" w:hAnsi="Arial" w:cs="Arial"/>
          <w:bCs/>
          <w:sz w:val="20"/>
          <w:szCs w:val="20"/>
          <w:lang w:val="en-US"/>
        </w:rPr>
        <w:t xml:space="preserve">ell </w:t>
      </w:r>
      <w:r w:rsidR="00A73B55">
        <w:rPr>
          <w:rFonts w:ascii="Arial" w:eastAsia="Times New Roman" w:hAnsi="Arial" w:cs="Arial"/>
          <w:bCs/>
          <w:sz w:val="20"/>
          <w:szCs w:val="20"/>
          <w:lang w:val="en-US"/>
        </w:rPr>
        <w:t>P</w:t>
      </w:r>
      <w:r w:rsidRPr="00DA47D7">
        <w:rPr>
          <w:rFonts w:ascii="Arial" w:eastAsia="Times New Roman" w:hAnsi="Arial" w:cs="Arial"/>
          <w:bCs/>
          <w:sz w:val="20"/>
          <w:szCs w:val="20"/>
          <w:lang w:val="en-US"/>
        </w:rPr>
        <w:t>hone to use during assignment</w:t>
      </w:r>
    </w:p>
    <w:p w14:paraId="02EB378F" w14:textId="77777777" w:rsidR="00321690" w:rsidRPr="00DA47D7" w:rsidRDefault="00321690" w:rsidP="00321690">
      <w:pPr>
        <w:spacing w:after="0" w:line="240" w:lineRule="auto"/>
        <w:rPr>
          <w:rFonts w:ascii="Arial" w:eastAsia="Times New Roman" w:hAnsi="Arial" w:cs="Arial"/>
          <w:bCs/>
          <w:sz w:val="20"/>
          <w:szCs w:val="20"/>
          <w:lang w:val="en-US"/>
        </w:rPr>
      </w:pPr>
    </w:p>
    <w:p w14:paraId="33A4AA68" w14:textId="77777777" w:rsidR="00321690" w:rsidRPr="00DA47D7" w:rsidRDefault="00321690" w:rsidP="0034255D">
      <w:pPr>
        <w:spacing w:after="0" w:line="240" w:lineRule="auto"/>
        <w:rPr>
          <w:rFonts w:ascii="Arial" w:eastAsia="Times New Roman" w:hAnsi="Arial" w:cs="Arial"/>
          <w:sz w:val="20"/>
          <w:szCs w:val="20"/>
          <w:lang w:val="en-US"/>
        </w:rPr>
      </w:pPr>
      <w:r w:rsidRPr="00DA47D7">
        <w:rPr>
          <w:rFonts w:ascii="Arial" w:eastAsia="Times New Roman" w:hAnsi="Arial" w:cs="Arial"/>
          <w:b/>
          <w:bCs/>
          <w:sz w:val="20"/>
          <w:szCs w:val="20"/>
          <w:lang w:val="en-US"/>
        </w:rPr>
        <w:t>Qualifications</w:t>
      </w:r>
      <w:r w:rsidRPr="00DA47D7">
        <w:rPr>
          <w:rFonts w:ascii="Arial" w:eastAsia="Times New Roman" w:hAnsi="Arial" w:cs="Arial"/>
          <w:bCs/>
          <w:sz w:val="20"/>
          <w:szCs w:val="20"/>
          <w:lang w:val="en-US"/>
        </w:rPr>
        <w:t>:</w:t>
      </w:r>
    </w:p>
    <w:p w14:paraId="5F93BDA8" w14:textId="4869F084" w:rsidR="0034255D" w:rsidRPr="006B2F4A" w:rsidRDefault="5351022E" w:rsidP="5351022E">
      <w:pPr>
        <w:numPr>
          <w:ilvl w:val="0"/>
          <w:numId w:val="9"/>
        </w:numPr>
        <w:spacing w:after="0" w:line="240" w:lineRule="auto"/>
        <w:rPr>
          <w:rFonts w:ascii="Arial" w:eastAsia="Times New Roman" w:hAnsi="Arial" w:cs="Arial"/>
          <w:color w:val="000000" w:themeColor="text1"/>
          <w:sz w:val="20"/>
          <w:szCs w:val="20"/>
          <w:lang w:val="en-US"/>
        </w:rPr>
      </w:pPr>
      <w:r w:rsidRPr="5351022E">
        <w:rPr>
          <w:rFonts w:ascii="Arial" w:eastAsia="Times New Roman" w:hAnsi="Arial" w:cs="Arial"/>
          <w:color w:val="000000" w:themeColor="text1"/>
          <w:sz w:val="20"/>
          <w:szCs w:val="20"/>
          <w:lang w:val="en-US"/>
        </w:rPr>
        <w:t>Masters/Ph.D. student or recent graduate in economics, business, statistics, or another related program.</w:t>
      </w:r>
    </w:p>
    <w:p w14:paraId="6CB5E847" w14:textId="0194697C" w:rsidR="0034255D" w:rsidRPr="004C49E1" w:rsidRDefault="5351022E" w:rsidP="5351022E">
      <w:pPr>
        <w:pStyle w:val="ListParagraph"/>
        <w:numPr>
          <w:ilvl w:val="0"/>
          <w:numId w:val="9"/>
        </w:numPr>
        <w:spacing w:before="100" w:beforeAutospacing="1" w:after="0" w:line="240" w:lineRule="auto"/>
        <w:rPr>
          <w:color w:val="000000" w:themeColor="text1"/>
          <w:sz w:val="20"/>
          <w:szCs w:val="20"/>
          <w:lang w:val="en-US"/>
        </w:rPr>
      </w:pPr>
      <w:r w:rsidRPr="5351022E">
        <w:rPr>
          <w:rFonts w:ascii="Arial" w:eastAsia="Times New Roman" w:hAnsi="Arial" w:cs="Arial"/>
          <w:color w:val="000000" w:themeColor="text1"/>
          <w:sz w:val="20"/>
          <w:szCs w:val="20"/>
          <w:lang w:val="en-US"/>
        </w:rPr>
        <w:t xml:space="preserve">Demonstrated experience/understanding of multiple development and ability to adapt to specific context. Volunteer must have experience in data collection and analysis.  </w:t>
      </w:r>
    </w:p>
    <w:p w14:paraId="68030558" w14:textId="0EB4B481" w:rsidR="0034255D" w:rsidRPr="004C49E1" w:rsidRDefault="5351022E" w:rsidP="5351022E">
      <w:pPr>
        <w:pStyle w:val="ListParagraph"/>
        <w:numPr>
          <w:ilvl w:val="0"/>
          <w:numId w:val="9"/>
        </w:numPr>
        <w:spacing w:before="100" w:beforeAutospacing="1" w:after="0" w:line="240" w:lineRule="auto"/>
        <w:rPr>
          <w:color w:val="000000" w:themeColor="text1"/>
          <w:sz w:val="20"/>
          <w:szCs w:val="20"/>
          <w:lang w:val="en-US"/>
        </w:rPr>
      </w:pPr>
      <w:r w:rsidRPr="5351022E">
        <w:rPr>
          <w:rFonts w:ascii="Arial" w:eastAsia="Times New Roman" w:hAnsi="Arial" w:cs="Arial"/>
          <w:color w:val="000000" w:themeColor="text1"/>
          <w:sz w:val="20"/>
          <w:szCs w:val="20"/>
          <w:lang w:val="en-US"/>
        </w:rPr>
        <w:t>Proficient computer skills including MS Word, Excel and PowerPoint</w:t>
      </w:r>
    </w:p>
    <w:p w14:paraId="37CC68ED" w14:textId="70DFE90C" w:rsidR="00631A05" w:rsidRPr="0034255D" w:rsidRDefault="5351022E" w:rsidP="5351022E">
      <w:pPr>
        <w:numPr>
          <w:ilvl w:val="0"/>
          <w:numId w:val="10"/>
        </w:numPr>
        <w:spacing w:after="0" w:line="240" w:lineRule="auto"/>
        <w:rPr>
          <w:rFonts w:ascii="Arial" w:eastAsia="Times New Roman" w:hAnsi="Arial" w:cs="Arial"/>
          <w:color w:val="000000" w:themeColor="text1"/>
          <w:sz w:val="20"/>
          <w:szCs w:val="20"/>
          <w:lang w:val="en-US"/>
        </w:rPr>
      </w:pPr>
      <w:r w:rsidRPr="5351022E">
        <w:rPr>
          <w:rFonts w:ascii="Arial" w:eastAsia="Times New Roman" w:hAnsi="Arial" w:cs="Arial"/>
          <w:color w:val="000000" w:themeColor="text1"/>
          <w:sz w:val="20"/>
          <w:szCs w:val="20"/>
          <w:lang w:val="en-US"/>
        </w:rPr>
        <w:t>Spanish language skills preferred.</w:t>
      </w:r>
    </w:p>
    <w:p w14:paraId="6A05A809" w14:textId="77777777" w:rsidR="00321690" w:rsidRPr="006B2F4A" w:rsidRDefault="00321690" w:rsidP="00321690">
      <w:pPr>
        <w:spacing w:after="0" w:line="240" w:lineRule="auto"/>
        <w:ind w:left="720"/>
        <w:rPr>
          <w:rFonts w:ascii="Arial" w:eastAsia="Times New Roman" w:hAnsi="Arial" w:cs="Arial"/>
          <w:sz w:val="20"/>
          <w:szCs w:val="20"/>
          <w:lang w:val="en-US"/>
        </w:rPr>
      </w:pPr>
    </w:p>
    <w:p w14:paraId="275D4515" w14:textId="7260BC9F" w:rsidR="00DA47D7" w:rsidRPr="00DA47D7" w:rsidRDefault="00321690" w:rsidP="1763DA65">
      <w:pPr>
        <w:spacing w:after="0" w:line="240" w:lineRule="auto"/>
        <w:rPr>
          <w:rFonts w:ascii="Arial" w:hAnsi="Arial" w:cs="Arial"/>
          <w:color w:val="FF0000"/>
          <w:sz w:val="20"/>
          <w:szCs w:val="20"/>
        </w:rPr>
      </w:pPr>
      <w:r w:rsidRPr="1763DA65">
        <w:rPr>
          <w:rFonts w:ascii="Arial" w:hAnsi="Arial" w:cs="Arial"/>
          <w:b/>
          <w:bCs/>
          <w:sz w:val="20"/>
          <w:szCs w:val="20"/>
        </w:rPr>
        <w:t>How to Apply</w:t>
      </w:r>
      <w:r w:rsidRPr="00DA47D7">
        <w:rPr>
          <w:rFonts w:ascii="Arial" w:hAnsi="Arial" w:cs="Arial"/>
          <w:sz w:val="20"/>
          <w:szCs w:val="20"/>
        </w:rPr>
        <w:t>:</w:t>
      </w:r>
      <w:r w:rsidR="00DA47D7" w:rsidRPr="00DA47D7">
        <w:rPr>
          <w:rFonts w:ascii="Arial" w:hAnsi="Arial" w:cs="Arial"/>
          <w:sz w:val="20"/>
          <w:szCs w:val="20"/>
        </w:rPr>
        <w:tab/>
      </w:r>
      <w:r w:rsidR="00DA47D7" w:rsidRPr="00DA47D7">
        <w:rPr>
          <w:rFonts w:ascii="Arial" w:hAnsi="Arial" w:cs="Arial"/>
          <w:sz w:val="20"/>
          <w:szCs w:val="20"/>
        </w:rPr>
        <w:tab/>
      </w:r>
      <w:r w:rsidR="00DA47D7" w:rsidRPr="00DA47D7">
        <w:rPr>
          <w:rFonts w:ascii="Arial" w:hAnsi="Arial" w:cs="Arial"/>
          <w:sz w:val="20"/>
          <w:szCs w:val="20"/>
        </w:rPr>
        <w:tab/>
      </w:r>
      <w:r w:rsidR="00DA47D7" w:rsidRPr="00DA47D7">
        <w:rPr>
          <w:rFonts w:ascii="Arial" w:hAnsi="Arial" w:cs="Arial"/>
          <w:sz w:val="20"/>
          <w:szCs w:val="20"/>
        </w:rPr>
        <w:tab/>
      </w:r>
      <w:r w:rsidR="00DA47D7" w:rsidRPr="00DA47D7">
        <w:rPr>
          <w:rFonts w:ascii="Arial" w:hAnsi="Arial" w:cs="Arial"/>
          <w:sz w:val="20"/>
          <w:szCs w:val="20"/>
        </w:rPr>
        <w:tab/>
        <w:t xml:space="preserve">  </w:t>
      </w:r>
      <w:r w:rsidR="00DA47D7" w:rsidRPr="00DA47D7">
        <w:rPr>
          <w:rFonts w:ascii="Arial" w:hAnsi="Arial" w:cs="Arial"/>
          <w:sz w:val="20"/>
          <w:szCs w:val="20"/>
        </w:rPr>
        <w:tab/>
        <w:t xml:space="preserve">      </w:t>
      </w:r>
      <w:r w:rsidR="00952372">
        <w:rPr>
          <w:rFonts w:ascii="Arial" w:hAnsi="Arial" w:cs="Arial"/>
          <w:sz w:val="20"/>
          <w:szCs w:val="20"/>
        </w:rPr>
        <w:t xml:space="preserve">         </w:t>
      </w:r>
      <w:r w:rsidR="00DA47D7" w:rsidRPr="00DA47D7">
        <w:rPr>
          <w:rFonts w:ascii="Arial" w:hAnsi="Arial" w:cs="Arial"/>
          <w:sz w:val="20"/>
          <w:szCs w:val="20"/>
        </w:rPr>
        <w:t xml:space="preserve">                                                             </w:t>
      </w:r>
      <w:r w:rsidR="00DA47D7" w:rsidRPr="1763DA65">
        <w:rPr>
          <w:rFonts w:ascii="Arial" w:hAnsi="Arial" w:cs="Arial"/>
          <w:b/>
          <w:bCs/>
          <w:color w:val="FF0000"/>
          <w:sz w:val="20"/>
          <w:szCs w:val="20"/>
        </w:rPr>
        <w:t>Application Deadline</w:t>
      </w:r>
      <w:r w:rsidR="00DA47D7" w:rsidRPr="0030052A">
        <w:rPr>
          <w:rFonts w:ascii="Arial" w:hAnsi="Arial" w:cs="Arial"/>
          <w:color w:val="FF0000"/>
          <w:sz w:val="20"/>
          <w:szCs w:val="20"/>
        </w:rPr>
        <w:t>: January 25, 2019</w:t>
      </w:r>
    </w:p>
    <w:p w14:paraId="650D45F6" w14:textId="180DEEC1" w:rsidR="00321690" w:rsidRPr="006B2F4A" w:rsidRDefault="1763DA65" w:rsidP="1763DA65">
      <w:pPr>
        <w:spacing w:before="120" w:after="0" w:line="240" w:lineRule="auto"/>
        <w:rPr>
          <w:rFonts w:ascii="Arial" w:hAnsi="Arial" w:cs="Arial"/>
          <w:sz w:val="20"/>
          <w:szCs w:val="20"/>
        </w:rPr>
      </w:pPr>
      <w:r w:rsidRPr="1763DA65">
        <w:rPr>
          <w:rFonts w:ascii="Arial" w:hAnsi="Arial" w:cs="Arial"/>
          <w:sz w:val="20"/>
          <w:szCs w:val="20"/>
        </w:rPr>
        <w:t xml:space="preserve">Interested candidates should visit </w:t>
      </w:r>
      <w:hyperlink r:id="rId11">
        <w:r w:rsidRPr="1763DA65">
          <w:rPr>
            <w:rStyle w:val="Hyperlink"/>
            <w:rFonts w:ascii="Arial" w:hAnsi="Arial" w:cs="Arial"/>
            <w:sz w:val="20"/>
            <w:szCs w:val="20"/>
          </w:rPr>
          <w:t>www.acdivoca.org</w:t>
        </w:r>
      </w:hyperlink>
      <w:r w:rsidRPr="1763DA65">
        <w:rPr>
          <w:rFonts w:ascii="Arial" w:hAnsi="Arial" w:cs="Arial"/>
          <w:sz w:val="20"/>
          <w:szCs w:val="20"/>
        </w:rPr>
        <w:t xml:space="preserve"> or use the following hyperlink: </w:t>
      </w:r>
      <w:hyperlink r:id="rId12">
        <w:r w:rsidRPr="1763DA65">
          <w:rPr>
            <w:rStyle w:val="Hyperlink"/>
            <w:rFonts w:ascii="Arial" w:hAnsi="Arial" w:cs="Arial"/>
            <w:sz w:val="20"/>
            <w:szCs w:val="20"/>
          </w:rPr>
          <w:t>Honduras SLC,</w:t>
        </w:r>
      </w:hyperlink>
      <w:r w:rsidRPr="1763DA65">
        <w:rPr>
          <w:rFonts w:ascii="Arial" w:hAnsi="Arial" w:cs="Arial"/>
          <w:sz w:val="20"/>
          <w:szCs w:val="20"/>
        </w:rPr>
        <w:t xml:space="preserve"> create a new profile and submit the following:</w:t>
      </w:r>
      <w:hyperlink r:id="rId13" w:history="1"/>
    </w:p>
    <w:p w14:paraId="5A39BBE3" w14:textId="77777777" w:rsidR="0011034A" w:rsidRDefault="0011034A" w:rsidP="00E83E31">
      <w:pPr>
        <w:spacing w:before="120" w:after="0" w:line="240" w:lineRule="auto"/>
        <w:jc w:val="both"/>
        <w:rPr>
          <w:rFonts w:ascii="Arial" w:hAnsi="Arial" w:cs="Arial"/>
          <w:sz w:val="20"/>
          <w:szCs w:val="20"/>
        </w:rPr>
      </w:pPr>
    </w:p>
    <w:p w14:paraId="27530009" w14:textId="77777777" w:rsidR="00321690" w:rsidRPr="00DA47D7" w:rsidRDefault="00321690" w:rsidP="00321690">
      <w:pPr>
        <w:pStyle w:val="ListParagraph"/>
        <w:numPr>
          <w:ilvl w:val="0"/>
          <w:numId w:val="4"/>
        </w:numPr>
        <w:spacing w:after="0" w:line="240" w:lineRule="auto"/>
        <w:rPr>
          <w:rFonts w:ascii="Arial" w:hAnsi="Arial" w:cs="Arial"/>
          <w:sz w:val="20"/>
          <w:szCs w:val="20"/>
        </w:rPr>
      </w:pPr>
      <w:r w:rsidRPr="00DA47D7">
        <w:rPr>
          <w:rFonts w:ascii="Arial" w:hAnsi="Arial" w:cs="Arial"/>
          <w:sz w:val="20"/>
          <w:szCs w:val="20"/>
        </w:rPr>
        <w:t>A cover letter</w:t>
      </w:r>
    </w:p>
    <w:p w14:paraId="60DC19BD" w14:textId="77777777" w:rsidR="00321690" w:rsidRPr="00DA47D7" w:rsidRDefault="00321690" w:rsidP="00321690">
      <w:pPr>
        <w:pStyle w:val="ListParagraph"/>
        <w:numPr>
          <w:ilvl w:val="0"/>
          <w:numId w:val="4"/>
        </w:numPr>
        <w:spacing w:after="0" w:line="240" w:lineRule="auto"/>
        <w:rPr>
          <w:rFonts w:ascii="Arial" w:hAnsi="Arial" w:cs="Arial"/>
          <w:sz w:val="20"/>
          <w:szCs w:val="20"/>
        </w:rPr>
      </w:pPr>
      <w:r w:rsidRPr="00DA47D7">
        <w:rPr>
          <w:rFonts w:ascii="Arial" w:hAnsi="Arial" w:cs="Arial"/>
          <w:sz w:val="20"/>
          <w:szCs w:val="20"/>
        </w:rPr>
        <w:t>A current resume</w:t>
      </w:r>
    </w:p>
    <w:p w14:paraId="5616B16F" w14:textId="5B7788A9" w:rsidR="00DA47D7" w:rsidRPr="00DA47D7" w:rsidRDefault="1763DA65" w:rsidP="1763DA65">
      <w:pPr>
        <w:pStyle w:val="ListParagraph"/>
        <w:numPr>
          <w:ilvl w:val="0"/>
          <w:numId w:val="4"/>
        </w:numPr>
        <w:spacing w:after="0" w:line="240" w:lineRule="auto"/>
        <w:rPr>
          <w:rFonts w:ascii="Arial" w:hAnsi="Arial" w:cs="Arial"/>
          <w:sz w:val="20"/>
          <w:szCs w:val="20"/>
        </w:rPr>
      </w:pPr>
      <w:r w:rsidRPr="1763DA65">
        <w:rPr>
          <w:rFonts w:ascii="Arial" w:hAnsi="Arial" w:cs="Arial"/>
          <w:sz w:val="20"/>
          <w:szCs w:val="20"/>
        </w:rPr>
        <w:t xml:space="preserve">A letter of recommendation from a professor, advisor or employer should be emailed directly to </w:t>
      </w:r>
      <w:hyperlink r:id="rId14">
        <w:r w:rsidRPr="1763DA65">
          <w:rPr>
            <w:rStyle w:val="Hyperlink"/>
            <w:rFonts w:ascii="Arial" w:hAnsi="Arial" w:cs="Arial"/>
            <w:sz w:val="20"/>
            <w:szCs w:val="20"/>
          </w:rPr>
          <w:t>CAlston@acdivoca.org</w:t>
        </w:r>
      </w:hyperlink>
      <w:r w:rsidRPr="1763DA65">
        <w:rPr>
          <w:rFonts w:ascii="Arial" w:hAnsi="Arial" w:cs="Arial"/>
          <w:sz w:val="20"/>
          <w:szCs w:val="20"/>
        </w:rPr>
        <w:t xml:space="preserve">  </w:t>
      </w:r>
    </w:p>
    <w:sectPr w:rsidR="00DA47D7" w:rsidRPr="00DA47D7" w:rsidSect="0032169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52E1D" w14:textId="77777777" w:rsidR="000839FA" w:rsidRDefault="000839FA" w:rsidP="00647452">
      <w:pPr>
        <w:spacing w:after="0" w:line="240" w:lineRule="auto"/>
      </w:pPr>
      <w:r>
        <w:separator/>
      </w:r>
    </w:p>
  </w:endnote>
  <w:endnote w:type="continuationSeparator" w:id="0">
    <w:p w14:paraId="7AA32BCE" w14:textId="77777777" w:rsidR="000839FA" w:rsidRDefault="000839FA" w:rsidP="0064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847B" w14:textId="77777777" w:rsidR="006326F2" w:rsidRDefault="006326F2">
    <w:pPr>
      <w:pStyle w:val="Footer"/>
    </w:pPr>
    <w:r w:rsidRPr="00647452">
      <w:rPr>
        <w:noProof/>
        <w:lang w:val="en-US"/>
      </w:rPr>
      <w:drawing>
        <wp:anchor distT="0" distB="0" distL="114300" distR="114300" simplePos="0" relativeHeight="251660288" behindDoc="1" locked="1" layoutInCell="1" allowOverlap="1" wp14:anchorId="4581BA71" wp14:editId="1CDA4AA2">
          <wp:simplePos x="0" y="0"/>
          <wp:positionH relativeFrom="page">
            <wp:align>center</wp:align>
          </wp:positionH>
          <wp:positionV relativeFrom="page">
            <wp:posOffset>9462977</wp:posOffset>
          </wp:positionV>
          <wp:extent cx="6466811" cy="212651"/>
          <wp:effectExtent l="19050" t="0" r="0" b="0"/>
          <wp:wrapNone/>
          <wp:docPr id="2" name="Picture 5" descr="letterhead example blank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example blank bottom.png"/>
                  <pic:cNvPicPr/>
                </pic:nvPicPr>
                <pic:blipFill>
                  <a:blip r:embed="rId1" cstate="print"/>
                  <a:stretch>
                    <a:fillRect/>
                  </a:stretch>
                </pic:blipFill>
                <pic:spPr>
                  <a:xfrm>
                    <a:off x="0" y="0"/>
                    <a:ext cx="6461760" cy="215900"/>
                  </a:xfrm>
                  <a:prstGeom prst="rect">
                    <a:avLst/>
                  </a:prstGeom>
                </pic:spPr>
              </pic:pic>
            </a:graphicData>
          </a:graphic>
        </wp:anchor>
      </w:drawing>
    </w:r>
  </w:p>
  <w:p w14:paraId="41C8F396" w14:textId="77777777" w:rsidR="006326F2" w:rsidRDefault="00632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54A47" w14:textId="77777777" w:rsidR="000839FA" w:rsidRDefault="000839FA" w:rsidP="00647452">
      <w:pPr>
        <w:spacing w:after="0" w:line="240" w:lineRule="auto"/>
      </w:pPr>
      <w:r>
        <w:separator/>
      </w:r>
    </w:p>
  </w:footnote>
  <w:footnote w:type="continuationSeparator" w:id="0">
    <w:p w14:paraId="5C06EE76" w14:textId="77777777" w:rsidR="000839FA" w:rsidRDefault="000839FA" w:rsidP="00647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2F609" w14:textId="77777777" w:rsidR="006326F2" w:rsidRDefault="006326F2">
    <w:pPr>
      <w:pStyle w:val="Header"/>
    </w:pPr>
    <w:r w:rsidRPr="00647452">
      <w:rPr>
        <w:noProof/>
        <w:lang w:val="en-US"/>
      </w:rPr>
      <w:drawing>
        <wp:anchor distT="0" distB="0" distL="114300" distR="114300" simplePos="0" relativeHeight="251657216" behindDoc="1" locked="1" layoutInCell="1" allowOverlap="1" wp14:anchorId="5E79F2E6" wp14:editId="07684091">
          <wp:simplePos x="0" y="0"/>
          <wp:positionH relativeFrom="page">
            <wp:align>center</wp:align>
          </wp:positionH>
          <wp:positionV relativeFrom="page">
            <wp:posOffset>414670</wp:posOffset>
          </wp:positionV>
          <wp:extent cx="6304782" cy="552893"/>
          <wp:effectExtent l="19050" t="0" r="2628" b="0"/>
          <wp:wrapNone/>
          <wp:docPr id="1" name="Picture 4" descr="letterhead example blank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example blank top.png"/>
                  <pic:cNvPicPr/>
                </pic:nvPicPr>
                <pic:blipFill>
                  <a:blip r:embed="rId1" cstate="print"/>
                  <a:stretch>
                    <a:fillRect/>
                  </a:stretch>
                </pic:blipFill>
                <pic:spPr>
                  <a:xfrm>
                    <a:off x="0" y="0"/>
                    <a:ext cx="6302922" cy="551793"/>
                  </a:xfrm>
                  <a:prstGeom prst="rect">
                    <a:avLst/>
                  </a:prstGeom>
                </pic:spPr>
              </pic:pic>
            </a:graphicData>
          </a:graphic>
        </wp:anchor>
      </w:drawing>
    </w:r>
  </w:p>
  <w:p w14:paraId="0E27B00A" w14:textId="77777777" w:rsidR="006326F2" w:rsidRDefault="00632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098A"/>
    <w:multiLevelType w:val="hybridMultilevel"/>
    <w:tmpl w:val="59383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D2B8F"/>
    <w:multiLevelType w:val="hybridMultilevel"/>
    <w:tmpl w:val="6B8A21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ED14B4"/>
    <w:multiLevelType w:val="multilevel"/>
    <w:tmpl w:val="EDB4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A634C"/>
    <w:multiLevelType w:val="hybridMultilevel"/>
    <w:tmpl w:val="406008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F2C0ABD"/>
    <w:multiLevelType w:val="hybridMultilevel"/>
    <w:tmpl w:val="305235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86542A"/>
    <w:multiLevelType w:val="hybridMultilevel"/>
    <w:tmpl w:val="4E823B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43E69"/>
    <w:multiLevelType w:val="multilevel"/>
    <w:tmpl w:val="FDC6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B05CF8"/>
    <w:multiLevelType w:val="multilevel"/>
    <w:tmpl w:val="A804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17E67"/>
    <w:multiLevelType w:val="hybridMultilevel"/>
    <w:tmpl w:val="16A6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87F60"/>
    <w:multiLevelType w:val="multilevel"/>
    <w:tmpl w:val="BAE45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82096F"/>
    <w:multiLevelType w:val="hybridMultilevel"/>
    <w:tmpl w:val="3AE267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6945AF"/>
    <w:multiLevelType w:val="hybridMultilevel"/>
    <w:tmpl w:val="C71ABB30"/>
    <w:lvl w:ilvl="0" w:tplc="0409000B">
      <w:start w:val="1"/>
      <w:numFmt w:val="bullet"/>
      <w:lvlText w:val=""/>
      <w:lvlJc w:val="left"/>
      <w:pPr>
        <w:ind w:left="117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5"/>
  </w:num>
  <w:num w:numId="5">
    <w:abstractNumId w:val="10"/>
  </w:num>
  <w:num w:numId="6">
    <w:abstractNumId w:val="8"/>
  </w:num>
  <w:num w:numId="7">
    <w:abstractNumId w:val="3"/>
  </w:num>
  <w:num w:numId="8">
    <w:abstractNumId w:val="6"/>
  </w:num>
  <w:num w:numId="9">
    <w:abstractNumId w:val="2"/>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90"/>
    <w:rsid w:val="000839FA"/>
    <w:rsid w:val="0011034A"/>
    <w:rsid w:val="001220C6"/>
    <w:rsid w:val="00137152"/>
    <w:rsid w:val="0014763D"/>
    <w:rsid w:val="00232725"/>
    <w:rsid w:val="00297286"/>
    <w:rsid w:val="0030052A"/>
    <w:rsid w:val="00321690"/>
    <w:rsid w:val="00331FA0"/>
    <w:rsid w:val="00340E53"/>
    <w:rsid w:val="0034255D"/>
    <w:rsid w:val="00371BFA"/>
    <w:rsid w:val="00391D1D"/>
    <w:rsid w:val="003A4A36"/>
    <w:rsid w:val="003A79E6"/>
    <w:rsid w:val="00441336"/>
    <w:rsid w:val="00493C0A"/>
    <w:rsid w:val="004C49E1"/>
    <w:rsid w:val="004C5457"/>
    <w:rsid w:val="004D7506"/>
    <w:rsid w:val="005210EE"/>
    <w:rsid w:val="00621CCA"/>
    <w:rsid w:val="00631A05"/>
    <w:rsid w:val="006326F2"/>
    <w:rsid w:val="0063695E"/>
    <w:rsid w:val="00647452"/>
    <w:rsid w:val="0066416A"/>
    <w:rsid w:val="00671B54"/>
    <w:rsid w:val="006A2FCA"/>
    <w:rsid w:val="006B2F4A"/>
    <w:rsid w:val="006E0FF1"/>
    <w:rsid w:val="00775726"/>
    <w:rsid w:val="00830663"/>
    <w:rsid w:val="00840CA7"/>
    <w:rsid w:val="00951183"/>
    <w:rsid w:val="00952372"/>
    <w:rsid w:val="00966532"/>
    <w:rsid w:val="009F7770"/>
    <w:rsid w:val="00A668A7"/>
    <w:rsid w:val="00A73B55"/>
    <w:rsid w:val="00A80021"/>
    <w:rsid w:val="00AA462F"/>
    <w:rsid w:val="00AB373F"/>
    <w:rsid w:val="00AD14A8"/>
    <w:rsid w:val="00BA17BD"/>
    <w:rsid w:val="00BB31AA"/>
    <w:rsid w:val="00C42CAC"/>
    <w:rsid w:val="00C9100D"/>
    <w:rsid w:val="00CA4B22"/>
    <w:rsid w:val="00D121FB"/>
    <w:rsid w:val="00D30109"/>
    <w:rsid w:val="00DA47D7"/>
    <w:rsid w:val="00DE1593"/>
    <w:rsid w:val="00E23244"/>
    <w:rsid w:val="00E83E31"/>
    <w:rsid w:val="00EA156D"/>
    <w:rsid w:val="00EA187D"/>
    <w:rsid w:val="00EB2A62"/>
    <w:rsid w:val="00EB57E1"/>
    <w:rsid w:val="00EB63EA"/>
    <w:rsid w:val="00EF055C"/>
    <w:rsid w:val="00F32458"/>
    <w:rsid w:val="00F65CF5"/>
    <w:rsid w:val="00F75E75"/>
    <w:rsid w:val="00FA0859"/>
    <w:rsid w:val="00FF2A84"/>
    <w:rsid w:val="1763DA65"/>
    <w:rsid w:val="5351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EFCC"/>
  <w15:docId w15:val="{407BB1C8-E168-4117-A684-F6BCBEB1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69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152"/>
    <w:rPr>
      <w:rFonts w:ascii="Tahoma" w:hAnsi="Tahoma" w:cs="Tahoma"/>
      <w:sz w:val="16"/>
      <w:szCs w:val="16"/>
    </w:rPr>
  </w:style>
  <w:style w:type="paragraph" w:styleId="Header">
    <w:name w:val="header"/>
    <w:basedOn w:val="Normal"/>
    <w:link w:val="HeaderChar"/>
    <w:uiPriority w:val="99"/>
    <w:unhideWhenUsed/>
    <w:rsid w:val="0064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52"/>
  </w:style>
  <w:style w:type="paragraph" w:styleId="Footer">
    <w:name w:val="footer"/>
    <w:basedOn w:val="Normal"/>
    <w:link w:val="FooterChar"/>
    <w:uiPriority w:val="99"/>
    <w:unhideWhenUsed/>
    <w:rsid w:val="0064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52"/>
  </w:style>
  <w:style w:type="paragraph" w:styleId="ListParagraph">
    <w:name w:val="List Paragraph"/>
    <w:basedOn w:val="Normal"/>
    <w:link w:val="ListParagraphChar"/>
    <w:uiPriority w:val="34"/>
    <w:qFormat/>
    <w:rsid w:val="00321690"/>
    <w:pPr>
      <w:ind w:left="720"/>
      <w:contextualSpacing/>
    </w:pPr>
  </w:style>
  <w:style w:type="paragraph" w:styleId="Title">
    <w:name w:val="Title"/>
    <w:basedOn w:val="Normal"/>
    <w:next w:val="Normal"/>
    <w:link w:val="TitleChar"/>
    <w:uiPriority w:val="10"/>
    <w:qFormat/>
    <w:rsid w:val="003216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1690"/>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3216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1690"/>
    <w:rPr>
      <w:rFonts w:asciiTheme="majorHAnsi" w:eastAsiaTheme="majorEastAsia" w:hAnsiTheme="majorHAnsi" w:cstheme="majorBidi"/>
      <w:i/>
      <w:iCs/>
      <w:color w:val="4F81BD" w:themeColor="accent1"/>
      <w:spacing w:val="15"/>
      <w:sz w:val="24"/>
      <w:szCs w:val="24"/>
      <w:lang w:val="en-GB"/>
    </w:rPr>
  </w:style>
  <w:style w:type="character" w:styleId="Hyperlink">
    <w:name w:val="Hyperlink"/>
    <w:basedOn w:val="DefaultParagraphFont"/>
    <w:uiPriority w:val="99"/>
    <w:unhideWhenUsed/>
    <w:rsid w:val="00321690"/>
    <w:rPr>
      <w:color w:val="0000FF" w:themeColor="hyperlink"/>
      <w:u w:val="single"/>
    </w:rPr>
  </w:style>
  <w:style w:type="character" w:styleId="FollowedHyperlink">
    <w:name w:val="FollowedHyperlink"/>
    <w:basedOn w:val="DefaultParagraphFont"/>
    <w:uiPriority w:val="99"/>
    <w:semiHidden/>
    <w:unhideWhenUsed/>
    <w:rsid w:val="006B2F4A"/>
    <w:rPr>
      <w:color w:val="800080" w:themeColor="followedHyperlink"/>
      <w:u w:val="single"/>
    </w:rPr>
  </w:style>
  <w:style w:type="character" w:customStyle="1" w:styleId="ListParagraphChar">
    <w:name w:val="List Paragraph Char"/>
    <w:link w:val="ListParagraph"/>
    <w:uiPriority w:val="34"/>
    <w:locked/>
    <w:rsid w:val="00631A05"/>
    <w:rPr>
      <w:rFonts w:ascii="Calibri" w:eastAsia="Calibri" w:hAnsi="Calibri" w:cs="Times New Roman"/>
      <w:lang w:val="en-GB"/>
    </w:rPr>
  </w:style>
  <w:style w:type="character" w:customStyle="1" w:styleId="short-url">
    <w:name w:val="short-url"/>
    <w:basedOn w:val="DefaultParagraphFont"/>
    <w:rsid w:val="00493C0A"/>
  </w:style>
  <w:style w:type="character" w:customStyle="1" w:styleId="UnresolvedMention">
    <w:name w:val="Unresolved Mention"/>
    <w:basedOn w:val="DefaultParagraphFont"/>
    <w:uiPriority w:val="99"/>
    <w:semiHidden/>
    <w:unhideWhenUsed/>
    <w:rsid w:val="00D121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261837">
      <w:bodyDiv w:val="1"/>
      <w:marLeft w:val="0"/>
      <w:marRight w:val="0"/>
      <w:marTop w:val="0"/>
      <w:marBottom w:val="0"/>
      <w:divBdr>
        <w:top w:val="none" w:sz="0" w:space="0" w:color="auto"/>
        <w:left w:val="none" w:sz="0" w:space="0" w:color="auto"/>
        <w:bottom w:val="none" w:sz="0" w:space="0" w:color="auto"/>
        <w:right w:val="none" w:sz="0" w:space="0" w:color="auto"/>
      </w:divBdr>
    </w:div>
    <w:div w:id="2042316681">
      <w:bodyDiv w:val="1"/>
      <w:marLeft w:val="0"/>
      <w:marRight w:val="0"/>
      <w:marTop w:val="0"/>
      <w:marBottom w:val="0"/>
      <w:divBdr>
        <w:top w:val="none" w:sz="0" w:space="0" w:color="auto"/>
        <w:left w:val="none" w:sz="0" w:space="0" w:color="auto"/>
        <w:bottom w:val="none" w:sz="0" w:space="0" w:color="auto"/>
        <w:right w:val="none" w:sz="0" w:space="0" w:color="auto"/>
      </w:divBdr>
      <w:divsChild>
        <w:div w:id="1956596454">
          <w:marLeft w:val="0"/>
          <w:marRight w:val="0"/>
          <w:marTop w:val="0"/>
          <w:marBottom w:val="0"/>
          <w:divBdr>
            <w:top w:val="none" w:sz="0" w:space="0" w:color="auto"/>
            <w:left w:val="none" w:sz="0" w:space="0" w:color="auto"/>
            <w:bottom w:val="none" w:sz="0" w:space="0" w:color="auto"/>
            <w:right w:val="none" w:sz="0" w:space="0" w:color="auto"/>
          </w:divBdr>
          <w:divsChild>
            <w:div w:id="426194974">
              <w:marLeft w:val="0"/>
              <w:marRight w:val="0"/>
              <w:marTop w:val="0"/>
              <w:marBottom w:val="0"/>
              <w:divBdr>
                <w:top w:val="none" w:sz="0" w:space="0" w:color="auto"/>
                <w:left w:val="none" w:sz="0" w:space="0" w:color="auto"/>
                <w:bottom w:val="none" w:sz="0" w:space="0" w:color="auto"/>
                <w:right w:val="none" w:sz="0" w:space="0" w:color="auto"/>
              </w:divBdr>
              <w:divsChild>
                <w:div w:id="103766393">
                  <w:marLeft w:val="0"/>
                  <w:marRight w:val="0"/>
                  <w:marTop w:val="0"/>
                  <w:marBottom w:val="0"/>
                  <w:divBdr>
                    <w:top w:val="none" w:sz="0" w:space="0" w:color="auto"/>
                    <w:left w:val="none" w:sz="0" w:space="0" w:color="auto"/>
                    <w:bottom w:val="none" w:sz="0" w:space="0" w:color="auto"/>
                    <w:right w:val="none" w:sz="0" w:space="0" w:color="auto"/>
                  </w:divBdr>
                  <w:divsChild>
                    <w:div w:id="51583251">
                      <w:marLeft w:val="0"/>
                      <w:marRight w:val="0"/>
                      <w:marTop w:val="0"/>
                      <w:marBottom w:val="0"/>
                      <w:divBdr>
                        <w:top w:val="none" w:sz="0" w:space="0" w:color="auto"/>
                        <w:left w:val="none" w:sz="0" w:space="0" w:color="auto"/>
                        <w:bottom w:val="none" w:sz="0" w:space="0" w:color="auto"/>
                        <w:right w:val="none" w:sz="0" w:space="0" w:color="auto"/>
                      </w:divBdr>
                      <w:divsChild>
                        <w:div w:id="306203780">
                          <w:marLeft w:val="0"/>
                          <w:marRight w:val="0"/>
                          <w:marTop w:val="0"/>
                          <w:marBottom w:val="0"/>
                          <w:divBdr>
                            <w:top w:val="none" w:sz="0" w:space="0" w:color="auto"/>
                            <w:left w:val="none" w:sz="0" w:space="0" w:color="auto"/>
                            <w:bottom w:val="none" w:sz="0" w:space="0" w:color="auto"/>
                            <w:right w:val="none" w:sz="0" w:space="0" w:color="auto"/>
                          </w:divBdr>
                          <w:divsChild>
                            <w:div w:id="2515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olunteeropportunities-acdivoca.icims.com/jobs/intro?hashed=-43562611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olunteeropportunities-acdivoca.icims.com/jobs/5325/slc-economic-multiplier-advisor%2c-honduras/jo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divoc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lston@acdivoc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i\AppData\Local\Temp\notes2DCE84\ACDI%20VOC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DI/VOCA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96d1671-b0b4-4464-a043-593dbebfaddd">XV4EPD6DQDWV-1471853966-3966</_dlc_DocId>
    <_dlc_DocIdUrl xmlns="a96d1671-b0b4-4464-a043-593dbebfaddd">
      <Url>https://acdivoca.sharepoint.com/sites/Intranet/TLA/Volunteer/_layouts/15/DocIdRedir.aspx?ID=XV4EPD6DQDWV-1471853966-3966</Url>
      <Description>XV4EPD6DQDWV-1471853966-3966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CE397E4C0F854FBFBC6DD55114B14F" ma:contentTypeVersion="65" ma:contentTypeDescription="Create a new document." ma:contentTypeScope="" ma:versionID="030c52ad7516a529cf9e9a47cfcbb67a">
  <xsd:schema xmlns:xsd="http://www.w3.org/2001/XMLSchema" xmlns:xs="http://www.w3.org/2001/XMLSchema" xmlns:p="http://schemas.microsoft.com/office/2006/metadata/properties" xmlns:ns2="a96d1671-b0b4-4464-a043-593dbebfaddd" xmlns:ns3="83ee078f-baa7-48e0-a7de-8362700d746a" xmlns:ns4="http://schemas.microsoft.com/sharepoint/v4" xmlns:ns5="a2bf2314-7f80-47ef-be09-1788eb4f686e" targetNamespace="http://schemas.microsoft.com/office/2006/metadata/properties" ma:root="true" ma:fieldsID="b1cdcd675e055449ce8e37255128e1a4" ns2:_="" ns3:_="" ns4:_="" ns5:_="">
    <xsd:import namespace="a96d1671-b0b4-4464-a043-593dbebfaddd"/>
    <xsd:import namespace="83ee078f-baa7-48e0-a7de-8362700d746a"/>
    <xsd:import namespace="http://schemas.microsoft.com/sharepoint/v4"/>
    <xsd:import namespace="a2bf2314-7f80-47ef-be09-1788eb4f686e"/>
    <xsd:element name="properties">
      <xsd:complexType>
        <xsd:sequence>
          <xsd:element name="documentManagement">
            <xsd:complexType>
              <xsd:all>
                <xsd:element ref="ns2:SharedWithUsers" minOccurs="0"/>
                <xsd:element ref="ns3:SharedWithDetails" minOccurs="0"/>
                <xsd:element ref="ns4:IconOverlay" minOccurs="0"/>
                <xsd:element ref="ns2:_dlc_DocId" minOccurs="0"/>
                <xsd:element ref="ns2:_dlc_DocIdUrl" minOccurs="0"/>
                <xsd:element ref="ns2:_dlc_DocIdPersistId" minOccurs="0"/>
                <xsd:element ref="ns5:MediaServiceMetadata" minOccurs="0"/>
                <xsd:element ref="ns5:MediaServiceFastMetadata" minOccurs="0"/>
                <xsd:element ref="ns5:MediaServiceAutoTags" minOccurs="0"/>
                <xsd:element ref="ns5:MediaServiceOCR" minOccurs="0"/>
                <xsd:element ref="ns5:MediaServiceDateTaken" minOccurs="0"/>
                <xsd:element ref="ns5:MediaServiceLocation"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ee078f-baa7-48e0-a7de-8362700d746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f2314-7f80-47ef-be09-1788eb4f686e"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8FCAC-9C59-40B6-AA48-264171554AAD}">
  <ds:schemaRefs>
    <ds:schemaRef ds:uri="http://schemas.microsoft.com/sharepoint/events"/>
  </ds:schemaRefs>
</ds:datastoreItem>
</file>

<file path=customXml/itemProps2.xml><?xml version="1.0" encoding="utf-8"?>
<ds:datastoreItem xmlns:ds="http://schemas.openxmlformats.org/officeDocument/2006/customXml" ds:itemID="{2BBB6A40-D629-4E4B-BFD8-95152CEC9F89}">
  <ds:schemaRefs>
    <ds:schemaRef ds:uri="http://schemas.microsoft.com/sharepoint/v3/contenttype/forms"/>
  </ds:schemaRefs>
</ds:datastoreItem>
</file>

<file path=customXml/itemProps3.xml><?xml version="1.0" encoding="utf-8"?>
<ds:datastoreItem xmlns:ds="http://schemas.openxmlformats.org/officeDocument/2006/customXml" ds:itemID="{A020CCF1-5D9D-42B9-84E8-CC2C9BB3FDD7}">
  <ds:schemaRefs>
    <ds:schemaRef ds:uri="http://schemas.microsoft.com/office/2006/metadata/properties"/>
    <ds:schemaRef ds:uri="http://schemas.microsoft.com/office/infopath/2007/PartnerControls"/>
    <ds:schemaRef ds:uri="http://schemas.microsoft.com/sharepoint/v4"/>
    <ds:schemaRef ds:uri="a96d1671-b0b4-4464-a043-593dbebfaddd"/>
  </ds:schemaRefs>
</ds:datastoreItem>
</file>

<file path=customXml/itemProps4.xml><?xml version="1.0" encoding="utf-8"?>
<ds:datastoreItem xmlns:ds="http://schemas.openxmlformats.org/officeDocument/2006/customXml" ds:itemID="{CE982E8A-739B-4677-ACAB-073D146ED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83ee078f-baa7-48e0-a7de-8362700d746a"/>
    <ds:schemaRef ds:uri="http://schemas.microsoft.com/sharepoint/v4"/>
    <ds:schemaRef ds:uri="a2bf2314-7f80-47ef-be09-1788eb4f6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ACDI VOCA Letterhead.dotx</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ACDI/VOCA</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Boni</dc:creator>
  <cp:lastModifiedBy>Gruca, Deborah [ECONA]</cp:lastModifiedBy>
  <cp:revision>2</cp:revision>
  <cp:lastPrinted>2009-09-09T20:13:00Z</cp:lastPrinted>
  <dcterms:created xsi:type="dcterms:W3CDTF">2019-01-15T15:31:00Z</dcterms:created>
  <dcterms:modified xsi:type="dcterms:W3CDTF">2019-01-15T15:31:00Z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0x01010029CE397E4C0F854FBFBC6DD55114B14F</vt:lpwstr>
  </property>
  <property fmtid="{D5CDD505-2E9C-101B-9397-08002B2CF9AE}" pid="3" name="_dlc_DocIdItemGuid">
    <vt:lpwstr>a1650a9f-8e00-46c2-834c-9cf0246e4f9a</vt:lpwstr>
  </property>
</Properties>
</file>